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pPr>
    </w:p>
    <w:p w:rsidR="00EA6679" w:rsidRPr="006F1271" w:rsidRDefault="00023494">
      <w:pPr>
        <w:pStyle w:val="Standard"/>
        <w:pBdr>
          <w:top w:val="single" w:sz="4" w:space="1" w:color="000000"/>
          <w:left w:val="single" w:sz="4" w:space="1" w:color="000000"/>
          <w:bottom w:val="single" w:sz="4" w:space="1" w:color="000000"/>
          <w:right w:val="single" w:sz="4" w:space="1" w:color="000000"/>
        </w:pBdr>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lang w:val="en-US"/>
        </w:rPr>
      </w:pPr>
      <w:r>
        <w:rPr>
          <w:rFonts w:ascii="Tahoma" w:eastAsia="Tahoma" w:hAnsi="Tahoma" w:cs="Tahoma"/>
          <w:b/>
          <w:bCs/>
          <w:color w:val="000000"/>
          <w:lang w:val="en-US"/>
        </w:rPr>
        <w:t>Entry Form</w:t>
      </w:r>
      <w:r>
        <w:rPr>
          <w:rFonts w:ascii="Tahoma" w:eastAsia="Tahoma" w:hAnsi="Tahoma" w:cs="Tahoma"/>
          <w:color w:val="000000"/>
          <w:sz w:val="22"/>
          <w:szCs w:val="22"/>
          <w:lang w:val="en-US"/>
        </w:rPr>
        <w:t xml:space="preserve"> </w:t>
      </w:r>
      <w:r>
        <w:rPr>
          <w:rFonts w:ascii="Tahoma" w:eastAsia="Tahoma" w:hAnsi="Tahoma" w:cs="Tahoma"/>
          <w:color w:val="000000"/>
          <w:sz w:val="22"/>
          <w:szCs w:val="22"/>
          <w:lang w:val="en-US"/>
        </w:rPr>
        <w:tab/>
      </w:r>
      <w:r>
        <w:rPr>
          <w:rFonts w:ascii="Tahoma" w:eastAsia="Tahoma" w:hAnsi="Tahoma" w:cs="Tahoma"/>
          <w:color w:val="000000"/>
          <w:sz w:val="22"/>
          <w:szCs w:val="22"/>
          <w:lang w:val="en-US"/>
        </w:rPr>
        <w:tab/>
      </w:r>
      <w:r>
        <w:rPr>
          <w:rFonts w:ascii="Tahoma" w:eastAsia="Tahoma" w:hAnsi="Tahoma" w:cs="Tahoma"/>
          <w:color w:val="000000"/>
          <w:sz w:val="22"/>
          <w:szCs w:val="22"/>
          <w:lang w:val="en-US"/>
        </w:rPr>
        <w:tab/>
      </w:r>
      <w:r>
        <w:rPr>
          <w:rFonts w:ascii="Tahoma" w:eastAsia="Tahoma" w:hAnsi="Tahoma" w:cs="Tahoma"/>
          <w:color w:val="000000"/>
          <w:sz w:val="22"/>
          <w:szCs w:val="22"/>
          <w:lang w:val="en-US"/>
        </w:rPr>
        <w:tab/>
      </w:r>
      <w:r>
        <w:rPr>
          <w:rFonts w:ascii="Tahoma" w:eastAsia="Tahoma" w:hAnsi="Tahoma" w:cs="Tahoma"/>
          <w:color w:val="000000"/>
          <w:sz w:val="22"/>
          <w:szCs w:val="22"/>
          <w:lang w:val="en-US"/>
        </w:rPr>
        <w:tab/>
      </w:r>
      <w:r>
        <w:rPr>
          <w:rFonts w:ascii="Tahoma" w:eastAsia="Tahoma" w:hAnsi="Tahoma" w:cs="Tahoma"/>
          <w:color w:val="000000"/>
          <w:sz w:val="22"/>
          <w:szCs w:val="22"/>
          <w:lang w:val="en-US"/>
        </w:rPr>
        <w:tab/>
        <w:t xml:space="preserve">    </w:t>
      </w:r>
      <w:r>
        <w:rPr>
          <w:rFonts w:ascii="Tahoma" w:eastAsia="Tahoma" w:hAnsi="Tahoma" w:cs="Tahoma"/>
          <w:color w:val="000000"/>
          <w:sz w:val="22"/>
          <w:szCs w:val="22"/>
          <w:lang w:val="en-US"/>
        </w:rPr>
        <w:tab/>
      </w:r>
      <w:r>
        <w:rPr>
          <w:rFonts w:ascii="Tahoma" w:eastAsia="Tahoma" w:hAnsi="Tahoma" w:cs="Tahoma"/>
          <w:b/>
          <w:bCs/>
          <w:i/>
          <w:iCs/>
          <w:color w:val="FF0000"/>
          <w:sz w:val="18"/>
          <w:szCs w:val="18"/>
          <w:lang w:val="en-US"/>
        </w:rPr>
        <w:t>(PLEASE FILL OUT IN BLOCK LETTERS)</w:t>
      </w:r>
    </w:p>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jc w:val="center"/>
        <w:rPr>
          <w:rFonts w:ascii="Tahoma" w:eastAsia="Tahoma" w:hAnsi="Tahoma" w:cs="Tahoma"/>
          <w:color w:val="000000"/>
          <w:sz w:val="20"/>
          <w:szCs w:val="20"/>
          <w:lang w:val="en-US"/>
        </w:rPr>
      </w:pPr>
    </w:p>
    <w:p w:rsidR="00EA6679" w:rsidRPr="006F1271"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lang w:val="en-US"/>
        </w:rPr>
      </w:pPr>
      <w:proofErr w:type="gramStart"/>
      <w:r>
        <w:rPr>
          <w:rFonts w:ascii="Tahoma" w:eastAsia="Tahoma" w:hAnsi="Tahoma" w:cs="Tahoma"/>
          <w:b/>
          <w:color w:val="000000"/>
          <w:sz w:val="20"/>
          <w:szCs w:val="20"/>
          <w:lang w:val="en-US"/>
        </w:rPr>
        <w:t xml:space="preserve">NAME </w:t>
      </w:r>
      <w:r>
        <w:rPr>
          <w:rFonts w:ascii="Tahoma" w:eastAsia="Tahoma" w:hAnsi="Tahoma" w:cs="Tahoma"/>
          <w:color w:val="000000"/>
          <w:sz w:val="20"/>
          <w:szCs w:val="20"/>
          <w:lang w:val="en-US"/>
        </w:rPr>
        <w:t>:</w:t>
      </w:r>
      <w:proofErr w:type="gramEnd"/>
      <w:r>
        <w:rPr>
          <w:rFonts w:ascii="Tahoma" w:eastAsia="Tahoma" w:hAnsi="Tahoma" w:cs="Tahoma"/>
          <w:color w:val="000000"/>
          <w:sz w:val="20"/>
          <w:szCs w:val="20"/>
          <w:lang w:val="en-US"/>
        </w:rPr>
        <w:t xml:space="preserve">  </w:t>
      </w:r>
      <w:r>
        <w:rPr>
          <w:rFonts w:ascii="Tahoma" w:eastAsia="Tahoma" w:hAnsi="Tahoma" w:cs="Tahoma"/>
          <w:color w:val="000000"/>
          <w:sz w:val="12"/>
          <w:szCs w:val="12"/>
          <w:lang w:val="en-US"/>
        </w:rPr>
        <w:t>…..................…..................…..................…..................…..................…..................</w:t>
      </w:r>
    </w:p>
    <w:p w:rsidR="00EA6679" w:rsidRPr="006F1271"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lang w:val="en-US"/>
        </w:rPr>
      </w:pPr>
      <w:r>
        <w:rPr>
          <w:rFonts w:ascii="Tahoma" w:eastAsia="Tahoma" w:hAnsi="Tahoma" w:cs="Tahoma"/>
          <w:color w:val="000000"/>
          <w:sz w:val="20"/>
          <w:szCs w:val="20"/>
          <w:lang w:val="en-US"/>
        </w:rPr>
        <w:t xml:space="preserve">I register as * individual / * member of / * officially representing </w:t>
      </w:r>
      <w:r>
        <w:rPr>
          <w:rFonts w:ascii="Tahoma" w:eastAsia="Tahoma" w:hAnsi="Tahoma" w:cs="Tahoma"/>
          <w:i/>
          <w:iCs/>
          <w:color w:val="000000"/>
          <w:sz w:val="20"/>
          <w:szCs w:val="20"/>
          <w:lang w:val="en-US"/>
        </w:rPr>
        <w:t>(* strike out what does not apply)</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r>
        <w:rPr>
          <w:rFonts w:ascii="Tahoma" w:eastAsia="Tahoma" w:hAnsi="Tahoma" w:cs="Tahoma"/>
          <w:b/>
          <w:bCs/>
          <w:color w:val="000000"/>
          <w:sz w:val="20"/>
          <w:szCs w:val="20"/>
          <w:lang w:val="en-US"/>
        </w:rPr>
        <w:t xml:space="preserve">ASSOCIATION / INSTITUTE / </w:t>
      </w:r>
      <w:proofErr w:type="gramStart"/>
      <w:r>
        <w:rPr>
          <w:rFonts w:ascii="Tahoma" w:eastAsia="Tahoma" w:hAnsi="Tahoma" w:cs="Tahoma"/>
          <w:b/>
          <w:bCs/>
          <w:color w:val="000000"/>
          <w:sz w:val="20"/>
          <w:szCs w:val="20"/>
          <w:lang w:val="en-US"/>
        </w:rPr>
        <w:t xml:space="preserve">COMPANY </w:t>
      </w:r>
      <w:r>
        <w:rPr>
          <w:rFonts w:ascii="Tahoma" w:eastAsia="Tahoma" w:hAnsi="Tahoma" w:cs="Tahoma"/>
          <w:color w:val="000000"/>
          <w:sz w:val="20"/>
          <w:szCs w:val="20"/>
          <w:lang w:val="en-US"/>
        </w:rPr>
        <w:t>:</w:t>
      </w:r>
      <w:proofErr w:type="gramEnd"/>
    </w:p>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proofErr w:type="gramStart"/>
      <w:r>
        <w:rPr>
          <w:rFonts w:ascii="Tahoma" w:eastAsia="Tahoma" w:hAnsi="Tahoma" w:cs="Tahoma"/>
          <w:color w:val="000000"/>
          <w:sz w:val="20"/>
          <w:szCs w:val="20"/>
          <w:lang w:val="en-US"/>
        </w:rPr>
        <w:t>ADDRESS :</w:t>
      </w:r>
      <w:proofErr w:type="gramEnd"/>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r>
        <w:rPr>
          <w:rFonts w:ascii="Tahoma" w:eastAsia="Tahoma" w:hAnsi="Tahoma" w:cs="Tahoma"/>
          <w:color w:val="000000"/>
          <w:sz w:val="20"/>
          <w:szCs w:val="20"/>
          <w:lang w:val="en-US"/>
        </w:rPr>
        <w:t>POSTAL/ZIP CODE:                           TOWN:                             COUNTRY:</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r>
        <w:rPr>
          <w:rFonts w:ascii="Tahoma" w:eastAsia="Tahoma" w:hAnsi="Tahoma" w:cs="Tahoma"/>
          <w:color w:val="000000"/>
          <w:sz w:val="20"/>
          <w:szCs w:val="20"/>
          <w:lang w:val="en-US"/>
        </w:rPr>
        <w:t xml:space="preserve">PHONE: </w:t>
      </w:r>
      <w:r>
        <w:rPr>
          <w:rFonts w:ascii="Tahoma" w:eastAsia="Tahoma" w:hAnsi="Tahoma" w:cs="Tahoma"/>
          <w:color w:val="000000"/>
          <w:sz w:val="20"/>
          <w:szCs w:val="20"/>
          <w:lang w:val="en-US"/>
        </w:rPr>
        <w:tab/>
        <w:t xml:space="preserve">               FAX:</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r>
        <w:rPr>
          <w:rFonts w:ascii="Tahoma" w:eastAsia="Tahoma" w:hAnsi="Tahoma" w:cs="Tahoma"/>
          <w:color w:val="000000"/>
          <w:sz w:val="20"/>
          <w:szCs w:val="20"/>
          <w:lang w:val="en-US"/>
        </w:rPr>
        <w:t>E-MAIL:</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r>
        <w:rPr>
          <w:rFonts w:ascii="Tahoma" w:eastAsia="Tahoma" w:hAnsi="Tahoma" w:cs="Tahoma"/>
          <w:color w:val="000000"/>
          <w:sz w:val="20"/>
          <w:szCs w:val="20"/>
          <w:lang w:val="en-US"/>
        </w:rPr>
        <w:t>WEBSITE:</w:t>
      </w:r>
    </w:p>
    <w:p w:rsidR="00EA6679" w:rsidRPr="006F1271"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lang w:val="en-US"/>
        </w:rPr>
      </w:pPr>
      <w:r>
        <w:rPr>
          <w:rFonts w:ascii="Tahoma" w:eastAsia="Tahoma" w:hAnsi="Tahoma" w:cs="Tahoma"/>
          <w:color w:val="000000"/>
          <w:sz w:val="20"/>
          <w:szCs w:val="20"/>
          <w:lang w:val="en-US"/>
        </w:rPr>
        <w:t>...................................................................................................................................................................</w:t>
      </w:r>
    </w:p>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0"/>
          <w:szCs w:val="20"/>
          <w:lang w:val="en-US"/>
        </w:rPr>
      </w:pPr>
    </w:p>
    <w:p w:rsidR="00EA6679" w:rsidRPr="006F1271" w:rsidRDefault="00023494">
      <w:pPr>
        <w:pStyle w:val="Standard"/>
        <w:tabs>
          <w:tab w:val="left" w:pos="-566"/>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s>
        <w:rPr>
          <w:lang w:val="en-US"/>
        </w:rPr>
      </w:pPr>
      <w:r>
        <w:rPr>
          <w:rFonts w:ascii="Wingdings" w:eastAsia="Tahoma" w:hAnsi="Wingdings" w:cs="Tahoma"/>
          <w:color w:val="000000"/>
          <w:sz w:val="20"/>
          <w:szCs w:val="20"/>
          <w:lang w:val="en-US"/>
        </w:rPr>
        <w:tab/>
      </w: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I will take part in</w:t>
      </w:r>
      <w:r>
        <w:rPr>
          <w:rFonts w:ascii="Tahoma" w:eastAsia="Tahoma" w:hAnsi="Tahoma" w:cs="Tahoma"/>
          <w:i/>
          <w:iCs/>
          <w:color w:val="000000"/>
          <w:sz w:val="20"/>
          <w:szCs w:val="20"/>
          <w:lang w:val="en-US"/>
        </w:rPr>
        <w:t xml:space="preserve"> ‘Industrial Heritage 2012 </w:t>
      </w:r>
      <w:r>
        <w:rPr>
          <w:rFonts w:ascii="Tahoma" w:eastAsia="Tahoma" w:hAnsi="Tahoma" w:cs="Tahoma"/>
          <w:color w:val="000000"/>
          <w:sz w:val="20"/>
          <w:szCs w:val="20"/>
          <w:lang w:val="en-US"/>
        </w:rPr>
        <w:t>in London</w:t>
      </w: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Tahoma" w:eastAsia="Tahoma" w:hAnsi="Tahoma" w:cs="Tahoma"/>
          <w:color w:val="000000"/>
          <w:sz w:val="20"/>
          <w:szCs w:val="20"/>
          <w:lang w:val="en-US"/>
        </w:rPr>
        <w:t xml:space="preserve">I transfer the ‘solidarity fee’ of </w:t>
      </w:r>
      <w:r>
        <w:rPr>
          <w:rFonts w:ascii="Tahoma" w:eastAsia="Tahoma" w:hAnsi="Tahoma" w:cs="Tahoma"/>
          <w:color w:val="000000"/>
          <w:sz w:val="20"/>
          <w:szCs w:val="20"/>
          <w:u w:val="single"/>
          <w:lang w:val="en-US"/>
        </w:rPr>
        <w:t>50 euro</w:t>
      </w:r>
      <w:r>
        <w:rPr>
          <w:rFonts w:ascii="Tahoma" w:eastAsia="Tahoma" w:hAnsi="Tahoma" w:cs="Tahoma"/>
          <w:color w:val="000000"/>
          <w:sz w:val="20"/>
          <w:szCs w:val="20"/>
          <w:lang w:val="en-US"/>
        </w:rPr>
        <w:t xml:space="preserve"> into the E-FAITH bank account at the </w:t>
      </w:r>
      <w:r>
        <w:rPr>
          <w:rFonts w:ascii="Tahoma" w:eastAsia="Tahoma" w:hAnsi="Tahoma" w:cs="Tahoma"/>
          <w:b/>
          <w:bCs/>
          <w:color w:val="000000"/>
          <w:sz w:val="20"/>
          <w:szCs w:val="20"/>
          <w:lang w:val="en-US"/>
        </w:rPr>
        <w:t xml:space="preserve">KBC-bank </w:t>
      </w:r>
      <w:r>
        <w:rPr>
          <w:rFonts w:ascii="Tahoma" w:eastAsia="Tahoma" w:hAnsi="Tahoma" w:cs="Tahoma"/>
          <w:color w:val="000000"/>
          <w:sz w:val="20"/>
          <w:szCs w:val="20"/>
          <w:lang w:val="en-US"/>
        </w:rPr>
        <w:t xml:space="preserve">(Belgium), account n° 462-7331701-51, </w:t>
      </w:r>
      <w:r>
        <w:rPr>
          <w:rFonts w:ascii="Tahoma" w:eastAsia="Tahoma" w:hAnsi="Tahoma" w:cs="Tahoma"/>
          <w:b/>
          <w:bCs/>
          <w:color w:val="000000"/>
          <w:sz w:val="20"/>
          <w:szCs w:val="20"/>
          <w:lang w:val="en-US"/>
        </w:rPr>
        <w:t>IBAN</w:t>
      </w:r>
      <w:r>
        <w:rPr>
          <w:rFonts w:ascii="Tahoma" w:eastAsia="Tahoma" w:hAnsi="Tahoma" w:cs="Tahoma"/>
          <w:color w:val="000000"/>
          <w:sz w:val="20"/>
          <w:szCs w:val="20"/>
          <w:lang w:val="en-US"/>
        </w:rPr>
        <w:t xml:space="preserve"> BE75 4627 3317 0151,  </w:t>
      </w:r>
      <w:r>
        <w:rPr>
          <w:rFonts w:ascii="Tahoma" w:eastAsia="Tahoma" w:hAnsi="Tahoma" w:cs="Tahoma"/>
          <w:b/>
          <w:bCs/>
          <w:color w:val="000000"/>
          <w:sz w:val="20"/>
          <w:szCs w:val="20"/>
          <w:lang w:val="en-US"/>
        </w:rPr>
        <w:t>BIC</w:t>
      </w:r>
      <w:r>
        <w:rPr>
          <w:rFonts w:ascii="Tahoma" w:eastAsia="Tahoma" w:hAnsi="Tahoma" w:cs="Tahoma"/>
          <w:color w:val="000000"/>
          <w:sz w:val="20"/>
          <w:szCs w:val="20"/>
          <w:lang w:val="en-US"/>
        </w:rPr>
        <w:t xml:space="preserve"> KREDBEBB</w:t>
      </w:r>
      <w:r>
        <w:rPr>
          <w:rFonts w:ascii="Tahoma" w:eastAsia="Tahoma" w:hAnsi="Tahoma" w:cs="Tahoma"/>
          <w:color w:val="000000"/>
          <w:sz w:val="20"/>
          <w:szCs w:val="20"/>
          <w:lang w:val="en-US"/>
        </w:rPr>
        <w:tab/>
        <w:t xml:space="preserve"> **</w:t>
      </w:r>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 xml:space="preserve">I will take part in the guided visits on Friday October 26th and I will pay </w:t>
      </w:r>
      <w:r>
        <w:rPr>
          <w:rFonts w:ascii="Tahoma" w:eastAsia="Tahoma" w:hAnsi="Tahoma" w:cs="Tahoma"/>
          <w:color w:val="000000"/>
          <w:sz w:val="20"/>
          <w:szCs w:val="20"/>
          <w:u w:val="single"/>
          <w:lang w:val="en-US"/>
        </w:rPr>
        <w:t>23 euro</w:t>
      </w:r>
      <w:r>
        <w:rPr>
          <w:rFonts w:ascii="Tahoma" w:eastAsia="Tahoma" w:hAnsi="Tahoma" w:cs="Tahoma"/>
          <w:color w:val="000000"/>
          <w:sz w:val="20"/>
          <w:szCs w:val="20"/>
          <w:lang w:val="en-US"/>
        </w:rPr>
        <w:t xml:space="preserve"> for this **</w:t>
      </w:r>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 xml:space="preserve">I will take part in the guided visits on Sunday October 28th and I will pay </w:t>
      </w:r>
      <w:r>
        <w:rPr>
          <w:rFonts w:ascii="Tahoma" w:eastAsia="Tahoma" w:hAnsi="Tahoma" w:cs="Tahoma"/>
          <w:color w:val="000000"/>
          <w:sz w:val="20"/>
          <w:szCs w:val="20"/>
          <w:u w:val="single"/>
          <w:lang w:val="en-US"/>
        </w:rPr>
        <w:t>33 euro</w:t>
      </w:r>
      <w:r>
        <w:rPr>
          <w:rFonts w:ascii="Tahoma" w:eastAsia="Tahoma" w:hAnsi="Tahoma" w:cs="Tahoma"/>
          <w:color w:val="000000"/>
          <w:sz w:val="20"/>
          <w:szCs w:val="20"/>
          <w:lang w:val="en-US"/>
        </w:rPr>
        <w:t xml:space="preserve"> for this **</w:t>
      </w:r>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I will present a paper on:</w:t>
      </w:r>
    </w:p>
    <w:p w:rsidR="00EA6679"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rFonts w:ascii="Tahoma" w:eastAsia="Tahoma" w:hAnsi="Tahoma" w:cs="Tahoma"/>
          <w:color w:val="000000"/>
          <w:sz w:val="20"/>
          <w:szCs w:val="20"/>
          <w:lang w:val="en-US"/>
        </w:rPr>
      </w:pPr>
      <w:r>
        <w:rPr>
          <w:rFonts w:ascii="Tahoma" w:eastAsia="Tahoma" w:hAnsi="Tahoma" w:cs="Tahoma"/>
          <w:color w:val="000000"/>
          <w:sz w:val="20"/>
          <w:szCs w:val="20"/>
          <w:lang w:val="en-US"/>
        </w:rPr>
        <w:t>(</w:t>
      </w:r>
      <w:proofErr w:type="gramStart"/>
      <w:r>
        <w:rPr>
          <w:rFonts w:ascii="Tahoma" w:eastAsia="Tahoma" w:hAnsi="Tahoma" w:cs="Tahoma"/>
          <w:color w:val="000000"/>
          <w:sz w:val="20"/>
          <w:szCs w:val="20"/>
          <w:lang w:val="en-US"/>
        </w:rPr>
        <w:t>title:</w:t>
      </w:r>
      <w:proofErr w:type="gramEnd"/>
      <w:r>
        <w:rPr>
          <w:rFonts w:ascii="Tahoma" w:eastAsia="Tahoma" w:hAnsi="Tahoma" w:cs="Tahoma"/>
          <w:color w:val="000000"/>
          <w:sz w:val="20"/>
          <w:szCs w:val="20"/>
          <w:lang w:val="en-US"/>
        </w:rPr>
        <w:t>)</w:t>
      </w:r>
      <w:r>
        <w:rPr>
          <w:rFonts w:ascii="Tahoma" w:eastAsia="Tahoma" w:hAnsi="Tahoma" w:cs="Tahoma"/>
          <w:color w:val="000000"/>
          <w:sz w:val="20"/>
          <w:szCs w:val="20"/>
          <w:lang w:val="en-US"/>
        </w:rPr>
        <w:tab/>
      </w: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Tahoma" w:eastAsia="Tahoma" w:hAnsi="Tahoma" w:cs="Tahoma"/>
          <w:i/>
          <w:iCs/>
          <w:color w:val="000000"/>
          <w:sz w:val="18"/>
          <w:szCs w:val="18"/>
          <w:lang w:val="en-US"/>
        </w:rPr>
        <w:t xml:space="preserve">I have read the conditions and I understand that the maximum speaking time allowed is 15 minutes and I add hereby a short presentation of my speech (max. 10 lines) in the language of the reading. After the meeting I will also deliver to the secretariat, as soon as possible and not later than December 31st, a summary of my speech (max. 1500 words) in the language of the reading, AND max. </w:t>
      </w:r>
      <w:proofErr w:type="gramStart"/>
      <w:r>
        <w:rPr>
          <w:rFonts w:ascii="Tahoma" w:eastAsia="Tahoma" w:hAnsi="Tahoma" w:cs="Tahoma"/>
          <w:i/>
          <w:iCs/>
          <w:color w:val="000000"/>
          <w:sz w:val="18"/>
          <w:szCs w:val="18"/>
          <w:lang w:val="en-US"/>
        </w:rPr>
        <w:t>200 words in another language (to be published on the E-FAITH website).</w:t>
      </w:r>
      <w:proofErr w:type="gramEnd"/>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 xml:space="preserve">I will present a poster during the meeting, and I will need a hanging surface of ...... </w:t>
      </w:r>
      <w:proofErr w:type="gramStart"/>
      <w:r>
        <w:rPr>
          <w:rFonts w:ascii="Tahoma" w:eastAsia="Tahoma" w:hAnsi="Tahoma" w:cs="Tahoma"/>
          <w:color w:val="000000"/>
          <w:sz w:val="20"/>
          <w:szCs w:val="20"/>
          <w:lang w:val="en-US"/>
        </w:rPr>
        <w:t>x</w:t>
      </w:r>
      <w:proofErr w:type="gramEnd"/>
      <w:r>
        <w:rPr>
          <w:rFonts w:ascii="Tahoma" w:eastAsia="Tahoma" w:hAnsi="Tahoma" w:cs="Tahoma"/>
          <w:color w:val="000000"/>
          <w:sz w:val="20"/>
          <w:szCs w:val="20"/>
          <w:lang w:val="en-US"/>
        </w:rPr>
        <w:t xml:space="preserve"> ...... cm</w:t>
      </w:r>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 xml:space="preserve">I would like to </w:t>
      </w:r>
      <w:proofErr w:type="spellStart"/>
      <w:r>
        <w:rPr>
          <w:rFonts w:ascii="Tahoma" w:eastAsia="Tahoma" w:hAnsi="Tahoma" w:cs="Tahoma"/>
          <w:color w:val="000000"/>
          <w:sz w:val="20"/>
          <w:szCs w:val="20"/>
          <w:lang w:val="en-US"/>
        </w:rPr>
        <w:t>organise</w:t>
      </w:r>
      <w:proofErr w:type="spellEnd"/>
      <w:r>
        <w:rPr>
          <w:rFonts w:ascii="Tahoma" w:eastAsia="Tahoma" w:hAnsi="Tahoma" w:cs="Tahoma"/>
          <w:color w:val="000000"/>
          <w:sz w:val="20"/>
          <w:szCs w:val="20"/>
          <w:lang w:val="en-US"/>
        </w:rPr>
        <w:t xml:space="preserve"> on Saturday an information desk, please provide a table and a chair for this purpose.</w:t>
      </w:r>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 xml:space="preserve">I agree that the </w:t>
      </w:r>
      <w:proofErr w:type="spellStart"/>
      <w:r>
        <w:rPr>
          <w:rFonts w:ascii="Tahoma" w:eastAsia="Tahoma" w:hAnsi="Tahoma" w:cs="Tahoma"/>
          <w:color w:val="000000"/>
          <w:sz w:val="20"/>
          <w:szCs w:val="20"/>
          <w:lang w:val="en-US"/>
        </w:rPr>
        <w:t>organisers</w:t>
      </w:r>
      <w:proofErr w:type="spellEnd"/>
      <w:r>
        <w:rPr>
          <w:rFonts w:ascii="Tahoma" w:eastAsia="Tahoma" w:hAnsi="Tahoma" w:cs="Tahoma"/>
          <w:color w:val="000000"/>
          <w:sz w:val="20"/>
          <w:szCs w:val="20"/>
          <w:lang w:val="en-US"/>
        </w:rPr>
        <w:t xml:space="preserve"> cannot be held responsible in case of damage to or theft of the exhibited goods, posters or other exhibited materials. By expressing the intention of exhibiting something you agree implicitly to this clause.</w:t>
      </w:r>
    </w:p>
    <w:p w:rsidR="00EA6679" w:rsidRDefault="00EA6679">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Wingdings" w:eastAsia="Tahoma" w:hAnsi="Wingdings" w:cs="Tahoma"/>
          <w:color w:val="000000"/>
          <w:sz w:val="20"/>
          <w:szCs w:val="20"/>
        </w:rPr>
        <w:t></w:t>
      </w:r>
      <w:r>
        <w:rPr>
          <w:rFonts w:ascii="Wingdings" w:eastAsia="Tahoma" w:hAnsi="Wingdings" w:cs="Tahoma"/>
          <w:color w:val="000000"/>
          <w:sz w:val="20"/>
          <w:szCs w:val="20"/>
        </w:rPr>
        <w:t></w:t>
      </w:r>
      <w:r>
        <w:rPr>
          <w:rFonts w:ascii="Tahoma" w:eastAsia="Tahoma" w:hAnsi="Tahoma" w:cs="Tahoma"/>
          <w:color w:val="000000"/>
          <w:sz w:val="20"/>
          <w:szCs w:val="20"/>
          <w:lang w:val="en-US"/>
        </w:rPr>
        <w:t>I would like to support E-FAITH by becoming member of the federation.</w:t>
      </w:r>
    </w:p>
    <w:p w:rsidR="00D700C3" w:rsidRDefault="00023494" w:rsidP="00D700C3">
      <w:pPr>
        <w:pStyle w:val="Standard"/>
        <w:numPr>
          <w:ilvl w:val="0"/>
          <w:numId w:val="2"/>
        </w:numPr>
        <w:tabs>
          <w:tab w:val="left" w:pos="-566"/>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s>
        <w:rPr>
          <w:lang w:val="en-US"/>
        </w:rPr>
      </w:pPr>
      <w:r>
        <w:rPr>
          <w:rFonts w:ascii="Tahoma" w:eastAsia="Tahoma" w:hAnsi="Tahoma" w:cs="Tahoma"/>
          <w:i/>
          <w:iCs/>
          <w:color w:val="000000"/>
          <w:sz w:val="20"/>
          <w:szCs w:val="20"/>
          <w:lang w:val="en-US"/>
        </w:rPr>
        <w:t>Full members</w:t>
      </w:r>
      <w:r>
        <w:rPr>
          <w:rFonts w:ascii="Tahoma" w:eastAsia="Tahoma" w:hAnsi="Tahoma" w:cs="Tahoma"/>
          <w:color w:val="000000"/>
          <w:sz w:val="20"/>
          <w:szCs w:val="20"/>
          <w:lang w:val="en-US"/>
        </w:rPr>
        <w:t xml:space="preserve"> (associations and NGOs) pay 50 euros **</w:t>
      </w:r>
    </w:p>
    <w:p w:rsidR="00EA6679" w:rsidRPr="00D700C3" w:rsidRDefault="00023494" w:rsidP="00D700C3">
      <w:pPr>
        <w:pStyle w:val="Standard"/>
        <w:numPr>
          <w:ilvl w:val="0"/>
          <w:numId w:val="2"/>
        </w:numPr>
        <w:tabs>
          <w:tab w:val="left" w:pos="-566"/>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s>
        <w:rPr>
          <w:lang w:val="en-US"/>
        </w:rPr>
      </w:pPr>
      <w:bookmarkStart w:id="0" w:name="_GoBack"/>
      <w:bookmarkEnd w:id="0"/>
      <w:r w:rsidRPr="00D700C3">
        <w:rPr>
          <w:rFonts w:ascii="Tahoma" w:eastAsia="Tahoma" w:hAnsi="Tahoma" w:cs="Tahoma"/>
          <w:i/>
          <w:iCs/>
          <w:color w:val="000000"/>
          <w:sz w:val="20"/>
          <w:szCs w:val="20"/>
          <w:lang w:val="en-US"/>
        </w:rPr>
        <w:t>Supporting members</w:t>
      </w:r>
      <w:r w:rsidRPr="00D700C3">
        <w:rPr>
          <w:rFonts w:ascii="Tahoma" w:eastAsia="Tahoma" w:hAnsi="Tahoma" w:cs="Tahoma"/>
          <w:color w:val="000000"/>
          <w:sz w:val="20"/>
          <w:szCs w:val="20"/>
          <w:lang w:val="en-US"/>
        </w:rPr>
        <w:t xml:space="preserve"> pay 30 euro for individuals; 50 euro for non-profit </w:t>
      </w:r>
      <w:proofErr w:type="spellStart"/>
      <w:r w:rsidRPr="00D700C3">
        <w:rPr>
          <w:rFonts w:ascii="Tahoma" w:eastAsia="Tahoma" w:hAnsi="Tahoma" w:cs="Tahoma"/>
          <w:color w:val="000000"/>
          <w:sz w:val="20"/>
          <w:szCs w:val="20"/>
          <w:lang w:val="en-US"/>
        </w:rPr>
        <w:t>non governmental</w:t>
      </w:r>
      <w:proofErr w:type="spellEnd"/>
      <w:r w:rsidRPr="00D700C3">
        <w:rPr>
          <w:rFonts w:ascii="Tahoma" w:eastAsia="Tahoma" w:hAnsi="Tahoma" w:cs="Tahoma"/>
          <w:color w:val="000000"/>
          <w:sz w:val="20"/>
          <w:szCs w:val="20"/>
          <w:lang w:val="en-US"/>
        </w:rPr>
        <w:t xml:space="preserve"> </w:t>
      </w:r>
      <w:proofErr w:type="spellStart"/>
      <w:r w:rsidRPr="00D700C3">
        <w:rPr>
          <w:rFonts w:ascii="Tahoma" w:eastAsia="Tahoma" w:hAnsi="Tahoma" w:cs="Tahoma"/>
          <w:color w:val="000000"/>
          <w:sz w:val="20"/>
          <w:szCs w:val="20"/>
          <w:lang w:val="en-US"/>
        </w:rPr>
        <w:t>organisations</w:t>
      </w:r>
      <w:proofErr w:type="spellEnd"/>
      <w:r w:rsidRPr="00D700C3">
        <w:rPr>
          <w:rFonts w:ascii="Tahoma" w:eastAsia="Tahoma" w:hAnsi="Tahoma" w:cs="Tahoma"/>
          <w:color w:val="000000"/>
          <w:sz w:val="20"/>
          <w:szCs w:val="20"/>
          <w:lang w:val="en-US"/>
        </w:rPr>
        <w:t xml:space="preserve"> or 150 euro for private enterprises and companies, for public authorities and governmental institutions **</w:t>
      </w:r>
    </w:p>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2"/>
          <w:szCs w:val="22"/>
          <w:lang w:val="en-US"/>
        </w:rPr>
      </w:pPr>
    </w:p>
    <w:p w:rsidR="00EA6679" w:rsidRPr="006F1271" w:rsidRDefault="00023494">
      <w:pPr>
        <w:pStyle w:val="Standard"/>
        <w:tabs>
          <w:tab w:val="left" w:pos="0"/>
          <w:tab w:val="left" w:pos="566"/>
          <w:tab w:val="left" w:pos="1132"/>
          <w:tab w:val="left" w:pos="1699"/>
          <w:tab w:val="left" w:pos="2265"/>
          <w:tab w:val="left" w:pos="2831"/>
          <w:tab w:val="left" w:pos="3398"/>
          <w:tab w:val="left" w:pos="3964"/>
          <w:tab w:val="left" w:pos="4531"/>
          <w:tab w:val="left" w:pos="5097"/>
          <w:tab w:val="left" w:pos="5664"/>
          <w:tab w:val="left" w:pos="6230"/>
          <w:tab w:val="left" w:pos="6797"/>
          <w:tab w:val="left" w:pos="7363"/>
          <w:tab w:val="left" w:pos="7929"/>
          <w:tab w:val="left" w:pos="8496"/>
          <w:tab w:val="left" w:pos="9062"/>
          <w:tab w:val="left" w:pos="9628"/>
          <w:tab w:val="left" w:pos="10195"/>
          <w:tab w:val="left" w:pos="10761"/>
          <w:tab w:val="left" w:pos="11327"/>
          <w:tab w:val="left" w:pos="11894"/>
          <w:tab w:val="left" w:pos="12460"/>
          <w:tab w:val="left" w:pos="13027"/>
          <w:tab w:val="left" w:pos="13593"/>
          <w:tab w:val="left" w:pos="14160"/>
          <w:tab w:val="left" w:pos="14726"/>
          <w:tab w:val="left" w:pos="15293"/>
          <w:tab w:val="left" w:pos="15859"/>
          <w:tab w:val="left" w:pos="16425"/>
          <w:tab w:val="left" w:pos="16992"/>
          <w:tab w:val="left" w:pos="17558"/>
          <w:tab w:val="left" w:pos="18124"/>
          <w:tab w:val="left" w:pos="18691"/>
          <w:tab w:val="left" w:pos="19257"/>
          <w:tab w:val="left" w:pos="19823"/>
          <w:tab w:val="left" w:pos="20390"/>
          <w:tab w:val="left" w:pos="20956"/>
          <w:tab w:val="left" w:pos="21523"/>
          <w:tab w:val="left" w:pos="22089"/>
          <w:tab w:val="left" w:pos="22656"/>
        </w:tabs>
        <w:ind w:left="566"/>
        <w:rPr>
          <w:lang w:val="en-US"/>
        </w:rPr>
      </w:pPr>
      <w:r>
        <w:rPr>
          <w:rFonts w:ascii="Tahoma" w:eastAsia="Tahoma" w:hAnsi="Tahoma" w:cs="Tahoma"/>
          <w:color w:val="000000"/>
          <w:sz w:val="22"/>
          <w:szCs w:val="22"/>
          <w:lang w:val="en-US"/>
        </w:rPr>
        <w:t xml:space="preserve">** </w:t>
      </w:r>
      <w:r>
        <w:rPr>
          <w:rFonts w:ascii="Tahoma" w:eastAsia="Tahoma" w:hAnsi="Tahoma" w:cs="Tahoma"/>
          <w:i/>
          <w:iCs/>
          <w:color w:val="000000"/>
          <w:sz w:val="18"/>
          <w:szCs w:val="18"/>
          <w:lang w:val="en-US"/>
        </w:rPr>
        <w:t xml:space="preserve">People who wish to pay in sterling (Saturday </w:t>
      </w:r>
      <w:r>
        <w:rPr>
          <w:rFonts w:eastAsia="Times New Roman" w:cs="Times New Roman"/>
          <w:i/>
          <w:iCs/>
          <w:color w:val="000000"/>
          <w:sz w:val="18"/>
          <w:szCs w:val="18"/>
          <w:lang w:val="en-US"/>
        </w:rPr>
        <w:t>£</w:t>
      </w:r>
      <w:r>
        <w:rPr>
          <w:rFonts w:ascii="Tahoma" w:eastAsia="Tahoma" w:hAnsi="Tahoma" w:cs="Tahoma"/>
          <w:i/>
          <w:iCs/>
          <w:color w:val="000000"/>
          <w:sz w:val="18"/>
          <w:szCs w:val="18"/>
          <w:lang w:val="en-US"/>
        </w:rPr>
        <w:t xml:space="preserve">40, Friday </w:t>
      </w:r>
      <w:r>
        <w:rPr>
          <w:rFonts w:eastAsia="Times New Roman" w:cs="Times New Roman"/>
          <w:i/>
          <w:iCs/>
          <w:color w:val="000000"/>
          <w:sz w:val="18"/>
          <w:szCs w:val="18"/>
          <w:lang w:val="en-US"/>
        </w:rPr>
        <w:t>£</w:t>
      </w:r>
      <w:r>
        <w:rPr>
          <w:rFonts w:ascii="Tahoma" w:eastAsia="Tahoma" w:hAnsi="Tahoma" w:cs="Tahoma"/>
          <w:i/>
          <w:iCs/>
          <w:color w:val="000000"/>
          <w:sz w:val="18"/>
          <w:szCs w:val="18"/>
          <w:lang w:val="en-US"/>
        </w:rPr>
        <w:t xml:space="preserve">18.50, Sunday £26.50) should make a </w:t>
      </w:r>
      <w:proofErr w:type="spellStart"/>
      <w:r>
        <w:rPr>
          <w:rFonts w:ascii="Tahoma" w:eastAsia="Tahoma" w:hAnsi="Tahoma" w:cs="Tahoma"/>
          <w:i/>
          <w:iCs/>
          <w:color w:val="000000"/>
          <w:sz w:val="18"/>
          <w:szCs w:val="18"/>
          <w:lang w:val="en-US"/>
        </w:rPr>
        <w:t>cheque</w:t>
      </w:r>
      <w:proofErr w:type="spellEnd"/>
      <w:r>
        <w:rPr>
          <w:rFonts w:ascii="Tahoma" w:eastAsia="Tahoma" w:hAnsi="Tahoma" w:cs="Tahoma"/>
          <w:i/>
          <w:iCs/>
          <w:color w:val="000000"/>
          <w:sz w:val="18"/>
          <w:szCs w:val="18"/>
          <w:lang w:val="en-US"/>
        </w:rPr>
        <w:t xml:space="preserve"> out to 'AIA Conference Account' and send it with a copy of their registration form to the President of E-Faith at 80 </w:t>
      </w:r>
      <w:proofErr w:type="spellStart"/>
      <w:r>
        <w:rPr>
          <w:rFonts w:ascii="Tahoma" w:eastAsia="Tahoma" w:hAnsi="Tahoma" w:cs="Tahoma"/>
          <w:i/>
          <w:iCs/>
          <w:color w:val="000000"/>
          <w:sz w:val="18"/>
          <w:szCs w:val="18"/>
          <w:lang w:val="en-US"/>
        </w:rPr>
        <w:t>Udimore</w:t>
      </w:r>
      <w:proofErr w:type="spellEnd"/>
      <w:r>
        <w:rPr>
          <w:rFonts w:ascii="Tahoma" w:eastAsia="Tahoma" w:hAnsi="Tahoma" w:cs="Tahoma"/>
          <w:i/>
          <w:iCs/>
          <w:color w:val="000000"/>
          <w:sz w:val="18"/>
          <w:szCs w:val="18"/>
          <w:lang w:val="en-US"/>
        </w:rPr>
        <w:t xml:space="preserve"> Road, Rye, Sussex, TN31 7DY (UK)</w:t>
      </w:r>
    </w:p>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2"/>
          <w:szCs w:val="22"/>
          <w:lang w:val="en-US"/>
        </w:rPr>
      </w:pP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2"/>
          <w:szCs w:val="22"/>
          <w:lang w:val="en-US"/>
        </w:rPr>
      </w:pPr>
      <w:r>
        <w:rPr>
          <w:rFonts w:ascii="Tahoma" w:eastAsia="Tahoma" w:hAnsi="Tahoma" w:cs="Tahoma"/>
          <w:color w:val="000000"/>
          <w:sz w:val="22"/>
          <w:szCs w:val="22"/>
          <w:lang w:val="en-US"/>
        </w:rPr>
        <w:t xml:space="preserve">Place and </w:t>
      </w:r>
      <w:proofErr w:type="gramStart"/>
      <w:r>
        <w:rPr>
          <w:rFonts w:ascii="Tahoma" w:eastAsia="Tahoma" w:hAnsi="Tahoma" w:cs="Tahoma"/>
          <w:color w:val="000000"/>
          <w:sz w:val="22"/>
          <w:szCs w:val="22"/>
          <w:lang w:val="en-US"/>
        </w:rPr>
        <w:t>date :</w:t>
      </w:r>
      <w:proofErr w:type="gramEnd"/>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2"/>
          <w:szCs w:val="22"/>
          <w:lang w:val="en-US"/>
        </w:rPr>
      </w:pPr>
      <w:proofErr w:type="gramStart"/>
      <w:r>
        <w:rPr>
          <w:rFonts w:ascii="Tahoma" w:eastAsia="Tahoma" w:hAnsi="Tahoma" w:cs="Tahoma"/>
          <w:color w:val="000000"/>
          <w:sz w:val="22"/>
          <w:szCs w:val="22"/>
          <w:lang w:val="en-US"/>
        </w:rPr>
        <w:t>Name :</w:t>
      </w:r>
      <w:proofErr w:type="gramEnd"/>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2"/>
          <w:szCs w:val="22"/>
          <w:lang w:val="en-US"/>
        </w:rPr>
      </w:pPr>
      <w:r>
        <w:rPr>
          <w:rFonts w:ascii="Tahoma" w:eastAsia="Tahoma" w:hAnsi="Tahoma" w:cs="Tahoma"/>
          <w:color w:val="000000"/>
          <w:sz w:val="22"/>
          <w:szCs w:val="22"/>
          <w:lang w:val="en-US"/>
        </w:rPr>
        <w:t xml:space="preserve">Stamp and </w:t>
      </w:r>
      <w:proofErr w:type="gramStart"/>
      <w:r>
        <w:rPr>
          <w:rFonts w:ascii="Tahoma" w:eastAsia="Tahoma" w:hAnsi="Tahoma" w:cs="Tahoma"/>
          <w:color w:val="000000"/>
          <w:sz w:val="22"/>
          <w:szCs w:val="22"/>
          <w:lang w:val="en-US"/>
        </w:rPr>
        <w:t>signature :</w:t>
      </w:r>
      <w:proofErr w:type="gramEnd"/>
      <w:r>
        <w:rPr>
          <w:rFonts w:ascii="Tahoma" w:eastAsia="Tahoma" w:hAnsi="Tahoma" w:cs="Tahoma"/>
          <w:color w:val="000000"/>
          <w:sz w:val="22"/>
          <w:szCs w:val="22"/>
          <w:lang w:val="en-US"/>
        </w:rPr>
        <w:t xml:space="preserve"> </w:t>
      </w:r>
      <w:r>
        <w:rPr>
          <w:rFonts w:ascii="Tahoma" w:eastAsia="Tahoma" w:hAnsi="Tahoma" w:cs="Tahoma"/>
          <w:color w:val="000000"/>
          <w:sz w:val="22"/>
          <w:szCs w:val="22"/>
          <w:lang w:val="en-US"/>
        </w:rPr>
        <w:tab/>
      </w:r>
    </w:p>
    <w:p w:rsidR="00EA6679" w:rsidRDefault="00EA6679">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color w:val="000000"/>
          <w:sz w:val="22"/>
          <w:szCs w:val="22"/>
          <w:lang w:val="en-US"/>
        </w:rPr>
      </w:pP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rPr>
          <w:rFonts w:ascii="Tahoma" w:eastAsia="Tahoma" w:hAnsi="Tahoma" w:cs="Tahoma"/>
          <w:b/>
          <w:bCs/>
          <w:color w:val="FF0000"/>
          <w:sz w:val="20"/>
          <w:szCs w:val="20"/>
          <w:lang w:val="en-US"/>
        </w:rPr>
      </w:pPr>
      <w:r>
        <w:rPr>
          <w:rFonts w:ascii="Tahoma" w:eastAsia="Tahoma" w:hAnsi="Tahoma" w:cs="Tahoma"/>
          <w:b/>
          <w:bCs/>
          <w:color w:val="FF0000"/>
          <w:sz w:val="20"/>
          <w:szCs w:val="20"/>
          <w:lang w:val="en-US"/>
        </w:rPr>
        <w:t>Please return this entry form as soon as possible to the address below:</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jc w:val="right"/>
      </w:pPr>
      <w:r>
        <w:rPr>
          <w:rFonts w:ascii="Tahoma" w:eastAsia="Tahoma" w:hAnsi="Tahoma" w:cs="Tahoma"/>
          <w:b/>
          <w:bCs/>
          <w:color w:val="000000"/>
          <w:sz w:val="18"/>
          <w:szCs w:val="18"/>
        </w:rPr>
        <w:t xml:space="preserve">E-FAITH / </w:t>
      </w:r>
      <w:r>
        <w:rPr>
          <w:rFonts w:ascii="Tahoma" w:eastAsia="Tahoma" w:hAnsi="Tahoma" w:cs="Tahoma"/>
          <w:b/>
          <w:bCs/>
          <w:i/>
          <w:iCs/>
          <w:color w:val="000000"/>
          <w:sz w:val="18"/>
          <w:szCs w:val="18"/>
        </w:rPr>
        <w:t>Industrial Heritage 2012</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jc w:val="right"/>
        <w:rPr>
          <w:rFonts w:ascii="Tahoma" w:eastAsia="Tahoma" w:hAnsi="Tahoma" w:cs="Tahoma"/>
          <w:color w:val="000000"/>
          <w:sz w:val="18"/>
          <w:szCs w:val="18"/>
        </w:rPr>
      </w:pPr>
      <w:r>
        <w:rPr>
          <w:rFonts w:ascii="Tahoma" w:eastAsia="Tahoma" w:hAnsi="Tahoma" w:cs="Tahoma"/>
          <w:color w:val="000000"/>
          <w:sz w:val="18"/>
          <w:szCs w:val="18"/>
        </w:rPr>
        <w:t>Vredelaan 72,  B-8500 Kortrijk (Flanders - Belgium)</w:t>
      </w:r>
    </w:p>
    <w:p w:rsidR="00EA6679" w:rsidRDefault="00023494">
      <w:pPr>
        <w:pStyle w:val="Standard"/>
        <w:tabs>
          <w:tab w:val="left" w:pos="0"/>
          <w:tab w:val="left" w:pos="566"/>
          <w:tab w:val="left" w:pos="1133"/>
          <w:tab w:val="left" w:pos="1699"/>
          <w:tab w:val="left" w:pos="2265"/>
          <w:tab w:val="left" w:pos="2832"/>
          <w:tab w:val="left" w:pos="3398"/>
          <w:tab w:val="left" w:pos="3965"/>
          <w:tab w:val="left" w:pos="4531"/>
          <w:tab w:val="left" w:pos="5098"/>
          <w:tab w:val="left" w:pos="5664"/>
          <w:tab w:val="left" w:pos="6231"/>
          <w:tab w:val="left" w:pos="6797"/>
          <w:tab w:val="left" w:pos="7363"/>
          <w:tab w:val="left" w:pos="7930"/>
          <w:tab w:val="left" w:pos="8496"/>
          <w:tab w:val="left" w:pos="9062"/>
          <w:tab w:val="left" w:pos="9629"/>
          <w:tab w:val="left" w:pos="10195"/>
          <w:tab w:val="left" w:pos="10761"/>
          <w:tab w:val="left" w:pos="11328"/>
          <w:tab w:val="left" w:pos="11894"/>
          <w:tab w:val="left" w:pos="12461"/>
          <w:tab w:val="left" w:pos="13027"/>
          <w:tab w:val="left" w:pos="13594"/>
          <w:tab w:val="left" w:pos="14160"/>
          <w:tab w:val="left" w:pos="14727"/>
          <w:tab w:val="left" w:pos="15293"/>
          <w:tab w:val="left" w:pos="15859"/>
          <w:tab w:val="left" w:pos="16426"/>
          <w:tab w:val="left" w:pos="16992"/>
          <w:tab w:val="left" w:pos="17558"/>
          <w:tab w:val="left" w:pos="18125"/>
          <w:tab w:val="left" w:pos="18691"/>
          <w:tab w:val="left" w:pos="19257"/>
          <w:tab w:val="left" w:pos="19824"/>
          <w:tab w:val="left" w:pos="20390"/>
          <w:tab w:val="left" w:pos="20957"/>
          <w:tab w:val="left" w:pos="21523"/>
          <w:tab w:val="left" w:pos="22090"/>
          <w:tab w:val="left" w:pos="22656"/>
        </w:tabs>
        <w:jc w:val="right"/>
      </w:pPr>
      <w:r>
        <w:rPr>
          <w:rFonts w:ascii="Tahoma" w:eastAsia="Tahoma" w:hAnsi="Tahoma" w:cs="Tahoma"/>
          <w:color w:val="000000"/>
          <w:sz w:val="18"/>
          <w:szCs w:val="18"/>
        </w:rPr>
        <w:t xml:space="preserve">fax +32.56.255173    </w:t>
      </w:r>
      <w:r>
        <w:rPr>
          <w:rFonts w:ascii="Tahoma" w:eastAsia="Tahoma" w:hAnsi="Tahoma" w:cs="Tahoma"/>
          <w:color w:val="0000FF"/>
          <w:sz w:val="18"/>
          <w:szCs w:val="18"/>
          <w:u w:val="single"/>
        </w:rPr>
        <w:t>2012@e-faith.org</w:t>
      </w:r>
    </w:p>
    <w:sectPr w:rsidR="00EA6679">
      <w:headerReference w:type="default" r:id="rId8"/>
      <w:pgSz w:w="11906" w:h="16838"/>
      <w:pgMar w:top="963" w:right="630" w:bottom="708" w:left="1260" w:header="680"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762" w:rsidRDefault="00BA1762">
      <w:r>
        <w:separator/>
      </w:r>
    </w:p>
  </w:endnote>
  <w:endnote w:type="continuationSeparator" w:id="0">
    <w:p w:rsidR="00BA1762" w:rsidRDefault="00BA1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762" w:rsidRDefault="00BA1762">
      <w:r>
        <w:rPr>
          <w:color w:val="000000"/>
        </w:rPr>
        <w:separator/>
      </w:r>
    </w:p>
  </w:footnote>
  <w:footnote w:type="continuationSeparator" w:id="0">
    <w:p w:rsidR="00BA1762" w:rsidRDefault="00BA17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4AA" w:rsidRPr="006F1271" w:rsidRDefault="00023494">
    <w:pPr>
      <w:pStyle w:val="Standard"/>
      <w:tabs>
        <w:tab w:val="left" w:pos="441"/>
        <w:tab w:val="left" w:pos="1007"/>
        <w:tab w:val="left" w:pos="1574"/>
        <w:tab w:val="left" w:pos="2140"/>
        <w:tab w:val="left" w:pos="2706"/>
        <w:tab w:val="left" w:pos="3273"/>
        <w:tab w:val="left" w:pos="3839"/>
        <w:tab w:val="left" w:pos="4406"/>
        <w:tab w:val="left" w:pos="4972"/>
        <w:tab w:val="left" w:pos="5539"/>
        <w:tab w:val="left" w:pos="6105"/>
        <w:tab w:val="left" w:pos="6672"/>
        <w:tab w:val="left" w:pos="7238"/>
        <w:tab w:val="left" w:pos="7804"/>
        <w:tab w:val="left" w:pos="8371"/>
        <w:tab w:val="left" w:pos="8937"/>
        <w:tab w:val="left" w:pos="9503"/>
        <w:tab w:val="left" w:pos="10070"/>
        <w:tab w:val="left" w:pos="10636"/>
        <w:tab w:val="left" w:pos="11202"/>
        <w:tab w:val="left" w:pos="11769"/>
        <w:tab w:val="left" w:pos="12335"/>
        <w:tab w:val="left" w:pos="12902"/>
        <w:tab w:val="left" w:pos="13468"/>
        <w:tab w:val="left" w:pos="14035"/>
        <w:tab w:val="left" w:pos="14601"/>
        <w:tab w:val="left" w:pos="15168"/>
        <w:tab w:val="left" w:pos="15734"/>
        <w:tab w:val="left" w:pos="16300"/>
        <w:tab w:val="left" w:pos="16867"/>
        <w:tab w:val="left" w:pos="17433"/>
        <w:tab w:val="left" w:pos="17999"/>
        <w:tab w:val="left" w:pos="18566"/>
        <w:tab w:val="left" w:pos="19132"/>
        <w:tab w:val="left" w:pos="19698"/>
        <w:tab w:val="left" w:pos="20265"/>
        <w:tab w:val="left" w:pos="20831"/>
        <w:tab w:val="left" w:pos="21398"/>
        <w:tab w:val="left" w:pos="21964"/>
        <w:tab w:val="left" w:pos="22531"/>
        <w:tab w:val="left" w:pos="23097"/>
      </w:tabs>
      <w:ind w:left="441" w:right="630"/>
      <w:jc w:val="right"/>
      <w:rPr>
        <w:lang w:val="en-US"/>
      </w:rPr>
    </w:pPr>
    <w:r>
      <w:rPr>
        <w:noProof/>
        <w:lang w:eastAsia="nl-BE" w:bidi="ar-SA"/>
      </w:rPr>
      <w:drawing>
        <wp:anchor distT="0" distB="0" distL="114300" distR="114300" simplePos="0" relativeHeight="251659264" behindDoc="0" locked="0" layoutInCell="1" allowOverlap="1">
          <wp:simplePos x="0" y="0"/>
          <wp:positionH relativeFrom="column">
            <wp:posOffset>-81280</wp:posOffset>
          </wp:positionH>
          <wp:positionV relativeFrom="paragraph">
            <wp:posOffset>635</wp:posOffset>
          </wp:positionV>
          <wp:extent cx="1214120" cy="788670"/>
          <wp:effectExtent l="0" t="0" r="5080" b="0"/>
          <wp:wrapSquare wrapText="bothSides"/>
          <wp:docPr id="1" name="Afbeeldin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214120" cy="78867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Tahoma" w:hAnsi="Tahoma" w:cs="Tahoma"/>
        <w:b/>
        <w:bCs/>
        <w:color w:val="008080"/>
        <w:sz w:val="22"/>
        <w:szCs w:val="22"/>
        <w:lang w:val="en-US"/>
      </w:rPr>
      <w:br/>
    </w:r>
    <w:r>
      <w:rPr>
        <w:rFonts w:ascii="Tahoma" w:eastAsia="Tahoma" w:hAnsi="Tahoma" w:cs="Tahoma"/>
        <w:b/>
        <w:bCs/>
        <w:color w:val="008080"/>
        <w:sz w:val="22"/>
        <w:szCs w:val="22"/>
        <w:lang w:val="en-US"/>
      </w:rPr>
      <w:br/>
    </w:r>
    <w:r>
      <w:rPr>
        <w:rFonts w:ascii="Tahoma" w:eastAsia="Tahoma" w:hAnsi="Tahoma" w:cs="Tahoma"/>
        <w:b/>
        <w:bCs/>
        <w:color w:val="008080"/>
        <w:sz w:val="22"/>
        <w:szCs w:val="22"/>
        <w:lang w:val="en-US"/>
      </w:rPr>
      <w:br/>
      <w:t>Sixth European Industrial and Technical Heritage Weekend</w:t>
    </w:r>
  </w:p>
  <w:p w:rsidR="007A64AA" w:rsidRDefault="00023494">
    <w:pPr>
      <w:pStyle w:val="Standard"/>
      <w:tabs>
        <w:tab w:val="left" w:pos="441"/>
        <w:tab w:val="left" w:pos="1007"/>
        <w:tab w:val="left" w:pos="1574"/>
        <w:tab w:val="left" w:pos="2140"/>
        <w:tab w:val="left" w:pos="2706"/>
        <w:tab w:val="left" w:pos="3273"/>
        <w:tab w:val="left" w:pos="3839"/>
        <w:tab w:val="left" w:pos="4406"/>
        <w:tab w:val="left" w:pos="4972"/>
        <w:tab w:val="left" w:pos="5539"/>
        <w:tab w:val="left" w:pos="6105"/>
        <w:tab w:val="left" w:pos="6672"/>
        <w:tab w:val="left" w:pos="7238"/>
        <w:tab w:val="left" w:pos="7804"/>
        <w:tab w:val="left" w:pos="8371"/>
        <w:tab w:val="left" w:pos="8937"/>
        <w:tab w:val="left" w:pos="9503"/>
        <w:tab w:val="left" w:pos="10070"/>
        <w:tab w:val="left" w:pos="10636"/>
        <w:tab w:val="left" w:pos="11202"/>
        <w:tab w:val="left" w:pos="11769"/>
        <w:tab w:val="left" w:pos="12335"/>
        <w:tab w:val="left" w:pos="12902"/>
        <w:tab w:val="left" w:pos="13468"/>
        <w:tab w:val="left" w:pos="14035"/>
        <w:tab w:val="left" w:pos="14601"/>
        <w:tab w:val="left" w:pos="15168"/>
        <w:tab w:val="left" w:pos="15734"/>
        <w:tab w:val="left" w:pos="16300"/>
        <w:tab w:val="left" w:pos="16867"/>
        <w:tab w:val="left" w:pos="17433"/>
        <w:tab w:val="left" w:pos="17999"/>
        <w:tab w:val="left" w:pos="18566"/>
        <w:tab w:val="left" w:pos="19132"/>
        <w:tab w:val="left" w:pos="19698"/>
        <w:tab w:val="left" w:pos="20265"/>
        <w:tab w:val="left" w:pos="20831"/>
        <w:tab w:val="left" w:pos="21398"/>
        <w:tab w:val="left" w:pos="21964"/>
        <w:tab w:val="left" w:pos="22531"/>
        <w:tab w:val="left" w:pos="23097"/>
      </w:tabs>
      <w:ind w:left="441" w:right="630"/>
      <w:jc w:val="right"/>
      <w:rPr>
        <w:rFonts w:ascii="Tahoma" w:eastAsia="Tahoma" w:hAnsi="Tahoma" w:cs="Tahoma"/>
        <w:color w:val="800000"/>
        <w:sz w:val="22"/>
        <w:szCs w:val="22"/>
      </w:rPr>
    </w:pPr>
    <w:r>
      <w:rPr>
        <w:rFonts w:ascii="Tahoma" w:eastAsia="Tahoma" w:hAnsi="Tahoma" w:cs="Tahoma"/>
        <w:color w:val="800000"/>
        <w:sz w:val="22"/>
        <w:szCs w:val="22"/>
      </w:rPr>
      <w:t>LONDON, 26-28.10.2012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7952"/>
    <w:multiLevelType w:val="multilevel"/>
    <w:tmpl w:val="0D0AB02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4F3C023E"/>
    <w:multiLevelType w:val="hybridMultilevel"/>
    <w:tmpl w:val="5336D892"/>
    <w:lvl w:ilvl="0" w:tplc="08130001">
      <w:start w:val="1"/>
      <w:numFmt w:val="bullet"/>
      <w:lvlText w:val=""/>
      <w:lvlJc w:val="left"/>
      <w:pPr>
        <w:ind w:left="1286"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A6679"/>
    <w:rsid w:val="00023494"/>
    <w:rsid w:val="006F1271"/>
    <w:rsid w:val="00BA1762"/>
    <w:rsid w:val="00D700C3"/>
    <w:rsid w:val="00EA66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Header">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6F1271"/>
    <w:pPr>
      <w:tabs>
        <w:tab w:val="center" w:pos="4536"/>
        <w:tab w:val="right" w:pos="9072"/>
      </w:tabs>
    </w:pPr>
    <w:rPr>
      <w:szCs w:val="21"/>
    </w:rPr>
  </w:style>
  <w:style w:type="character" w:customStyle="1" w:styleId="FooterChar">
    <w:name w:val="Footer Char"/>
    <w:basedOn w:val="DefaultParagraphFont"/>
    <w:link w:val="Footer"/>
    <w:uiPriority w:val="99"/>
    <w:rsid w:val="006F1271"/>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nl-B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Header">
    <w:name w:val="header"/>
    <w:basedOn w:val="Standard"/>
    <w:pPr>
      <w:suppressLineNumbers/>
      <w:tabs>
        <w:tab w:val="center" w:pos="4819"/>
        <w:tab w:val="right" w:pos="9638"/>
      </w:tabs>
    </w:pPr>
  </w:style>
  <w:style w:type="character" w:customStyle="1" w:styleId="BulletSymbols">
    <w:name w:val="Bullet Symbols"/>
    <w:rPr>
      <w:rFonts w:ascii="OpenSymbol" w:eastAsia="OpenSymbol" w:hAnsi="OpenSymbol" w:cs="OpenSymbol"/>
    </w:rPr>
  </w:style>
  <w:style w:type="paragraph" w:styleId="Footer">
    <w:name w:val="footer"/>
    <w:basedOn w:val="Normal"/>
    <w:link w:val="FooterChar"/>
    <w:uiPriority w:val="99"/>
    <w:unhideWhenUsed/>
    <w:rsid w:val="006F1271"/>
    <w:pPr>
      <w:tabs>
        <w:tab w:val="center" w:pos="4536"/>
        <w:tab w:val="right" w:pos="9072"/>
      </w:tabs>
    </w:pPr>
    <w:rPr>
      <w:szCs w:val="21"/>
    </w:rPr>
  </w:style>
  <w:style w:type="character" w:customStyle="1" w:styleId="FooterChar">
    <w:name w:val="Footer Char"/>
    <w:basedOn w:val="DefaultParagraphFont"/>
    <w:link w:val="Footer"/>
    <w:uiPriority w:val="99"/>
    <w:rsid w:val="006F1271"/>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Adriaan Linters</dc:creator>
  <cp:lastModifiedBy>Adriaan Linters</cp:lastModifiedBy>
  <cp:revision>3</cp:revision>
  <dcterms:created xsi:type="dcterms:W3CDTF">2012-08-03T13:34:00Z</dcterms:created>
  <dcterms:modified xsi:type="dcterms:W3CDTF">2012-08-03T13:36:00Z</dcterms:modified>
</cp:coreProperties>
</file>